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4F0103F1" w:rsidR="009B53FC" w:rsidRDefault="009B53FC" w:rsidP="001A4839">
      <w:pPr>
        <w:spacing w:after="0"/>
        <w:jc w:val="both"/>
        <w:rPr>
          <w:rFonts w:ascii="HelveticaNeueLT Pro 55 Roman" w:hAnsi="HelveticaNeueLT Pro 55 Roman"/>
        </w:rPr>
      </w:pPr>
    </w:p>
    <w:p w14:paraId="2FD7B6B4" w14:textId="48D94F4F" w:rsidR="00871CEF" w:rsidRDefault="00871CEF" w:rsidP="00CE1AEB">
      <w:pPr>
        <w:spacing w:after="0"/>
        <w:jc w:val="both"/>
        <w:rPr>
          <w:rFonts w:ascii="HelveticaNeueLT Pro 55 Roman" w:hAnsi="HelveticaNeueLT Pro 55 Roman"/>
        </w:rPr>
      </w:pPr>
    </w:p>
    <w:p w14:paraId="2A3AE1A6" w14:textId="77777777" w:rsidR="002972E1" w:rsidRPr="002972E1" w:rsidRDefault="002972E1" w:rsidP="002972E1">
      <w:pPr>
        <w:spacing w:after="0"/>
        <w:jc w:val="both"/>
        <w:rPr>
          <w:rFonts w:ascii="HelveticaNeueLT Pro 55 Roman" w:hAnsi="HelveticaNeueLT Pro 55 Roman"/>
          <w:b/>
          <w:bCs/>
          <w:sz w:val="32"/>
          <w:szCs w:val="32"/>
        </w:rPr>
      </w:pPr>
      <w:r w:rsidRPr="002972E1">
        <w:rPr>
          <w:rFonts w:ascii="HelveticaNeueLT Pro 55 Roman" w:hAnsi="HelveticaNeueLT Pro 55 Roman"/>
          <w:b/>
          <w:bCs/>
          <w:sz w:val="32"/>
          <w:szCs w:val="32"/>
        </w:rPr>
        <w:t>Über den Gipfeln: Ballonfahren am Achensee</w:t>
      </w:r>
    </w:p>
    <w:p w14:paraId="0BBE518A" w14:textId="0B614F95" w:rsidR="002972E1" w:rsidRPr="002972E1" w:rsidRDefault="002972E1" w:rsidP="002972E1">
      <w:pPr>
        <w:spacing w:after="0"/>
        <w:jc w:val="both"/>
        <w:rPr>
          <w:rFonts w:ascii="HelveticaNeueLT Pro 55 Roman" w:hAnsi="HelveticaNeueLT Pro 55 Roman"/>
          <w:b/>
          <w:bCs/>
        </w:rPr>
      </w:pPr>
      <w:r w:rsidRPr="002972E1">
        <w:rPr>
          <w:rFonts w:ascii="HelveticaNeueLT Pro 55 Roman" w:hAnsi="HelveticaNeueLT Pro 55 Roman"/>
          <w:b/>
          <w:bCs/>
        </w:rPr>
        <w:t>Hoch oben in der Luft entdecken Urlauber völlig neue Perspektiven auf die faszinierenden Landschaften zwischen See- und Bergwelt</w:t>
      </w:r>
      <w:r w:rsidR="00C06DA5">
        <w:rPr>
          <w:rFonts w:ascii="HelveticaNeueLT Pro 55 Roman" w:hAnsi="HelveticaNeueLT Pro 55 Roman"/>
          <w:b/>
          <w:bCs/>
        </w:rPr>
        <w:t xml:space="preserve">. </w:t>
      </w:r>
      <w:hyperlink r:id="rId7" w:history="1">
        <w:r w:rsidR="00C06DA5" w:rsidRPr="00C06DA5">
          <w:rPr>
            <w:rStyle w:val="Hyperlink"/>
            <w:rFonts w:ascii="HelveticaNeueLT Pro 55 Roman" w:hAnsi="HelveticaNeueLT Pro 55 Roman"/>
            <w:b/>
            <w:bCs/>
          </w:rPr>
          <w:t>www.achensee.com</w:t>
        </w:r>
      </w:hyperlink>
    </w:p>
    <w:p w14:paraId="1F4AC279" w14:textId="77777777" w:rsidR="002972E1" w:rsidRPr="002972E1" w:rsidRDefault="002972E1" w:rsidP="002972E1">
      <w:pPr>
        <w:spacing w:after="0"/>
        <w:jc w:val="both"/>
        <w:rPr>
          <w:rFonts w:ascii="HelveticaNeueLT Pro 55 Roman" w:hAnsi="HelveticaNeueLT Pro 55 Roman"/>
        </w:rPr>
      </w:pPr>
    </w:p>
    <w:p w14:paraId="12135D4C" w14:textId="35B23B39" w:rsidR="002972E1" w:rsidRPr="002972E1" w:rsidRDefault="002972E1" w:rsidP="002972E1">
      <w:pPr>
        <w:spacing w:after="0"/>
        <w:jc w:val="both"/>
        <w:rPr>
          <w:rFonts w:ascii="HelveticaNeueLT Pro 55 Roman" w:hAnsi="HelveticaNeueLT Pro 55 Roman"/>
        </w:rPr>
      </w:pPr>
      <w:r w:rsidRPr="002972E1">
        <w:rPr>
          <w:rFonts w:ascii="HelveticaNeueLT Pro 55 Roman" w:hAnsi="HelveticaNeueLT Pro 55 Roman"/>
        </w:rPr>
        <w:t xml:space="preserve">Mit Freunden, zur Verlobung oder einfach zum Entschleunigen: Eine Fahrt in einem Heißluftballon ist ein unvergessliches Erlebnis. Schweben über weiß verschneite Winterlandschaften oder grüne Almen – am Achensee, Tirols Sport und Vital Park, heben das ganze Jahr über die bunten Ballone ab und ermöglichen Urlaubern eine völlig neue Perspektive auf das türkis-grün schimmernde Tiroler Meer, das Karwendel- und </w:t>
      </w:r>
      <w:proofErr w:type="spellStart"/>
      <w:r w:rsidRPr="002972E1">
        <w:rPr>
          <w:rFonts w:ascii="HelveticaNeueLT Pro 55 Roman" w:hAnsi="HelveticaNeueLT Pro 55 Roman"/>
        </w:rPr>
        <w:t>Rofangebirge</w:t>
      </w:r>
      <w:proofErr w:type="spellEnd"/>
      <w:r w:rsidRPr="002972E1">
        <w:rPr>
          <w:rFonts w:ascii="HelveticaNeueLT Pro 55 Roman" w:hAnsi="HelveticaNeueLT Pro 55 Roman"/>
        </w:rPr>
        <w:t>. Im März steht mit täglichen Fahrten eine ganze Woche unter dem Zeichen der Himmelsstürmer.</w:t>
      </w:r>
    </w:p>
    <w:p w14:paraId="0BEEEF13" w14:textId="77777777" w:rsidR="002972E1" w:rsidRPr="002972E1" w:rsidRDefault="002972E1" w:rsidP="002972E1">
      <w:pPr>
        <w:spacing w:after="0"/>
        <w:jc w:val="both"/>
        <w:rPr>
          <w:rFonts w:ascii="HelveticaNeueLT Pro 55 Roman" w:hAnsi="HelveticaNeueLT Pro 55 Roman"/>
        </w:rPr>
      </w:pPr>
    </w:p>
    <w:p w14:paraId="685663CC" w14:textId="77777777" w:rsidR="002972E1" w:rsidRPr="002972E1" w:rsidRDefault="002972E1" w:rsidP="002972E1">
      <w:pPr>
        <w:spacing w:after="0"/>
        <w:jc w:val="both"/>
        <w:rPr>
          <w:rFonts w:ascii="HelveticaNeueLT Pro 55 Roman" w:hAnsi="HelveticaNeueLT Pro 55 Roman"/>
          <w:b/>
          <w:bCs/>
        </w:rPr>
      </w:pPr>
      <w:r w:rsidRPr="002972E1">
        <w:rPr>
          <w:rFonts w:ascii="HelveticaNeueLT Pro 55 Roman" w:hAnsi="HelveticaNeueLT Pro 55 Roman"/>
          <w:b/>
          <w:bCs/>
        </w:rPr>
        <w:t>Im siebten Himmel: Das ganze Jahr über Ballonfahren</w:t>
      </w:r>
    </w:p>
    <w:p w14:paraId="553F7647" w14:textId="76FE3F2D" w:rsidR="002972E1" w:rsidRPr="002972E1" w:rsidRDefault="002972E1" w:rsidP="002972E1">
      <w:pPr>
        <w:spacing w:after="0"/>
        <w:jc w:val="both"/>
        <w:rPr>
          <w:rFonts w:ascii="HelveticaNeueLT Pro 55 Roman" w:hAnsi="HelveticaNeueLT Pro 55 Roman"/>
        </w:rPr>
      </w:pPr>
      <w:r w:rsidRPr="002972E1">
        <w:rPr>
          <w:rFonts w:ascii="HelveticaNeueLT Pro 55 Roman" w:hAnsi="HelveticaNeueLT Pro 55 Roman"/>
        </w:rPr>
        <w:t xml:space="preserve">Eine Ballonfahrt ist Entschleunigung pur: Die absolute Stille und Unmittelbarkeit der Natur sorgen für ein unvergessliches Erlebnis. Doch bevor der </w:t>
      </w:r>
      <w:r w:rsidR="001922EE">
        <w:rPr>
          <w:rFonts w:ascii="HelveticaNeueLT Pro 55 Roman" w:hAnsi="HelveticaNeueLT Pro 55 Roman"/>
        </w:rPr>
        <w:t>Heißluftb</w:t>
      </w:r>
      <w:r w:rsidRPr="002972E1">
        <w:rPr>
          <w:rFonts w:ascii="HelveticaNeueLT Pro 55 Roman" w:hAnsi="HelveticaNeueLT Pro 55 Roman"/>
        </w:rPr>
        <w:t>allon in die Luft steigt und sich vom Wind tragen lässt, beobachten die Piloten die Wetterlage genau: Windrichtung, Bewölkung, Niederschlag, alles muss passen. Am Starttag wird dann noch mal genau gecheckt, ob die Prognose stimmt – nichts wird dem Zufall überlassen. Am Achensee starten die Ballone in Achenkirch bei Nord- oder Nordwestwind je nach Jahreszeit zwischen fünf und neun Uhr morgens. Nebelschwaden über dem Boden, erwartungsvolle Aufregung vor dem Start. Die Passagiere müssen mit anpacken, die 7800 Kubikmeter Luft fassende und 30 Meter hohe Ballonhülle mit ihren vielen Leinen muss sorgfältig ausgebreitet werden. An der breitesten Stelle hat sie einen Durchmesser von 25 Metern, einfach riesig. Zuerst wird der Ballon mit Luft gefüllt, dann mit dem Brenner erwärmt. Die warme Luft steigt im Inneren auf und plötzlich hebt man ab und steigt höher und höher – bis auf 3000 Meter Höhe.</w:t>
      </w:r>
    </w:p>
    <w:p w14:paraId="7EA97494" w14:textId="77777777" w:rsidR="002972E1" w:rsidRPr="002972E1" w:rsidRDefault="002972E1" w:rsidP="002972E1">
      <w:pPr>
        <w:spacing w:after="0"/>
        <w:jc w:val="both"/>
        <w:rPr>
          <w:rFonts w:ascii="HelveticaNeueLT Pro 55 Roman" w:hAnsi="HelveticaNeueLT Pro 55 Roman"/>
        </w:rPr>
      </w:pPr>
    </w:p>
    <w:p w14:paraId="0DD6B7AE" w14:textId="7D5F844A" w:rsidR="00E25720" w:rsidRDefault="002972E1" w:rsidP="002972E1">
      <w:pPr>
        <w:spacing w:after="0"/>
        <w:jc w:val="both"/>
        <w:rPr>
          <w:rFonts w:ascii="HelveticaNeueLT Pro 55 Roman" w:hAnsi="HelveticaNeueLT Pro 55 Roman"/>
        </w:rPr>
      </w:pPr>
      <w:r w:rsidRPr="002972E1">
        <w:rPr>
          <w:rFonts w:ascii="HelveticaNeueLT Pro 55 Roman" w:hAnsi="HelveticaNeueLT Pro 55 Roman"/>
        </w:rPr>
        <w:t xml:space="preserve">Traumhafte Ausblicke über den Achensee, über das Rofan- oder Karwendelgebirge sind garantiert – malerischer Sonnenaufgang inklusive. Im Ballonkorb ist </w:t>
      </w:r>
      <w:proofErr w:type="gramStart"/>
      <w:r w:rsidRPr="002972E1">
        <w:rPr>
          <w:rFonts w:ascii="HelveticaNeueLT Pro 55 Roman" w:hAnsi="HelveticaNeueLT Pro 55 Roman"/>
        </w:rPr>
        <w:t>es übrigens</w:t>
      </w:r>
      <w:proofErr w:type="gramEnd"/>
      <w:r w:rsidRPr="002972E1">
        <w:rPr>
          <w:rFonts w:ascii="HelveticaNeueLT Pro 55 Roman" w:hAnsi="HelveticaNeueLT Pro 55 Roman"/>
        </w:rPr>
        <w:t xml:space="preserve"> windstill, am kältesten ist es am Startplatz. Also ist es auch im Winter nicht zu frisch – warme Kleidung in mehreren Schichten sowie gutes Schuhwerk werden trotzdem empfohlen. Während die Mitfahrer im Panorama schwelgen, checkt der Pilot noch einmal die Windrichtung. Denn einen Ballon kann man nicht lenken, er folgt dem Wind. Doch keine Sorge: Alle Ballonpiloten in den alpinen Fluggebieten haben viel Erfahrung und Knowhow. Sie können den bunten Himmelsstürmer bei Bedarf schneller zum Sinken bringen und so den optimalen Landeplatz anpeilen. Die Fahrt dauert mindestens eine Stunde, je nach Landemöglichkeit gerne auch länger. Wieder am Boden packen alle mit an. Zum Abschluss bekommen die Passagiere eine Urkunde, die sie feierlich in den Adelsstand der Ballonfahrer erhebt. Dann bringt das „Erdferkel“ – so wird der Fahrer des Begleitfahrzeugs genannt, der den Ballon am Boden „verfolgt“ – die glücklich Gelandeten zum Ausgangspunkt zurück. Tickets für die „kleine Alpenfahrt“ gibt es das ganze Jahr über. Online buchen über den </w:t>
      </w:r>
      <w:hyperlink r:id="rId8" w:history="1">
        <w:r w:rsidRPr="00360022">
          <w:rPr>
            <w:rStyle w:val="Hyperlink"/>
            <w:rFonts w:ascii="HelveticaNeueLT Pro 55 Roman" w:hAnsi="HelveticaNeueLT Pro 55 Roman"/>
          </w:rPr>
          <w:t>Achensee Erlebnisshop</w:t>
        </w:r>
      </w:hyperlink>
      <w:r w:rsidRPr="002972E1">
        <w:rPr>
          <w:rFonts w:ascii="HelveticaNeueLT Pro 55 Roman" w:hAnsi="HelveticaNeueLT Pro 55 Roman"/>
        </w:rPr>
        <w:t>. Anfragen per Mail</w:t>
      </w:r>
      <w:r w:rsidR="00D43076">
        <w:rPr>
          <w:rFonts w:ascii="HelveticaNeueLT Pro 55 Roman" w:hAnsi="HelveticaNeueLT Pro 55 Roman"/>
        </w:rPr>
        <w:t xml:space="preserve"> an </w:t>
      </w:r>
      <w:hyperlink r:id="rId9" w:history="1">
        <w:r w:rsidR="00D43076" w:rsidRPr="00360022">
          <w:rPr>
            <w:rStyle w:val="Hyperlink"/>
            <w:rFonts w:ascii="HelveticaNeueLT Pro 55 Roman" w:hAnsi="HelveticaNeueLT Pro 55 Roman"/>
          </w:rPr>
          <w:t>info@achensee.com</w:t>
        </w:r>
      </w:hyperlink>
      <w:r w:rsidR="00D43076">
        <w:rPr>
          <w:rFonts w:ascii="HelveticaNeueLT Pro 55 Roman" w:hAnsi="HelveticaNeueLT Pro 55 Roman"/>
        </w:rPr>
        <w:t xml:space="preserve"> bzw. </w:t>
      </w:r>
      <w:hyperlink r:id="rId10" w:history="1">
        <w:proofErr w:type="spellStart"/>
        <w:r w:rsidR="00D43076" w:rsidRPr="00360022">
          <w:rPr>
            <w:rStyle w:val="Hyperlink"/>
            <w:rFonts w:ascii="HelveticaNeueLT Pro 55 Roman" w:hAnsi="HelveticaNeueLT Pro 55 Roman"/>
          </w:rPr>
          <w:t>info@alpineballooning</w:t>
        </w:r>
        <w:proofErr w:type="spellEnd"/>
      </w:hyperlink>
      <w:r w:rsidRPr="001A4EE1">
        <w:rPr>
          <w:rFonts w:ascii="HelveticaNeueLT Pro 55 Roman" w:hAnsi="HelveticaNeueLT Pro 55 Roman"/>
        </w:rPr>
        <w:t>.</w:t>
      </w:r>
    </w:p>
    <w:p w14:paraId="1CDF5C93" w14:textId="77777777" w:rsidR="002972E1" w:rsidRDefault="002972E1" w:rsidP="00737858">
      <w:pPr>
        <w:spacing w:after="0"/>
        <w:jc w:val="both"/>
        <w:rPr>
          <w:rFonts w:ascii="HelveticaNeueLT Pro 55 Roman" w:hAnsi="HelveticaNeueLT Pro 55 Roman"/>
        </w:rPr>
      </w:pPr>
    </w:p>
    <w:p w14:paraId="56EC7DCD" w14:textId="380E4E24" w:rsidR="002972E1" w:rsidRDefault="00E238FB" w:rsidP="00737858">
      <w:pPr>
        <w:spacing w:after="0"/>
        <w:jc w:val="both"/>
        <w:rPr>
          <w:rFonts w:ascii="HelveticaNeueLT Pro 55 Roman" w:hAnsi="HelveticaNeueLT Pro 55 Roman"/>
        </w:rPr>
      </w:pPr>
      <w:r>
        <w:rPr>
          <w:rFonts w:ascii="HelveticaNeueLT Pro 55 Roman" w:hAnsi="HelveticaNeueLT Pro 55 Roman"/>
        </w:rPr>
        <w:t xml:space="preserve">Tipp: Achensee Ballontage von 13.01. – 20.01.2024. Nähere Infos unter: </w:t>
      </w:r>
      <w:hyperlink r:id="rId11" w:history="1">
        <w:r w:rsidRPr="00E238FB">
          <w:rPr>
            <w:rStyle w:val="Hyperlink"/>
            <w:rFonts w:ascii="HelveticaNeueLT Pro 55 Roman" w:hAnsi="HelveticaNeueLT Pro 55 Roman"/>
          </w:rPr>
          <w:t>www.achensee.com</w:t>
        </w:r>
      </w:hyperlink>
    </w:p>
    <w:p w14:paraId="10B1CE25" w14:textId="77777777" w:rsidR="002972E1" w:rsidRDefault="002972E1" w:rsidP="00737858">
      <w:pPr>
        <w:spacing w:after="0"/>
        <w:jc w:val="both"/>
        <w:rPr>
          <w:rFonts w:ascii="HelveticaNeueLT Pro 55 Roman" w:hAnsi="HelveticaNeueLT Pro 55 Roman"/>
        </w:rPr>
      </w:pPr>
    </w:p>
    <w:p w14:paraId="7E93B124" w14:textId="49A316E3" w:rsidR="002972E1" w:rsidRDefault="002972E1" w:rsidP="00737858">
      <w:pPr>
        <w:spacing w:after="0"/>
        <w:jc w:val="both"/>
        <w:rPr>
          <w:rFonts w:ascii="HelveticaNeueLT Pro 55 Roman" w:hAnsi="HelveticaNeueLT Pro 55 Roman"/>
        </w:rPr>
        <w:sectPr w:rsidR="002972E1">
          <w:headerReference w:type="default" r:id="rId12"/>
          <w:footerReference w:type="default" r:id="rId13"/>
          <w:pgSz w:w="11906" w:h="16838"/>
          <w:pgMar w:top="1417" w:right="1417" w:bottom="1134" w:left="1417" w:header="708" w:footer="708" w:gutter="0"/>
          <w:cols w:space="708"/>
          <w:docGrid w:linePitch="360"/>
        </w:sectPr>
      </w:pPr>
    </w:p>
    <w:p w14:paraId="04C65C8D" w14:textId="0B0792D1" w:rsidR="00B6411C" w:rsidRDefault="00B6411C" w:rsidP="00737858">
      <w:pPr>
        <w:spacing w:after="0"/>
        <w:jc w:val="both"/>
        <w:rPr>
          <w:rFonts w:ascii="HelveticaNeueLT Pro 55 Roman" w:hAnsi="HelveticaNeueLT Pro 55 Roman"/>
        </w:rPr>
      </w:pPr>
    </w:p>
    <w:p w14:paraId="2DCEB25E" w14:textId="26F4505D" w:rsidR="00D526E0" w:rsidRDefault="00D526E0" w:rsidP="00CE1AEB">
      <w:pPr>
        <w:spacing w:after="0"/>
        <w:jc w:val="both"/>
        <w:rPr>
          <w:rFonts w:ascii="HelveticaNeueLT Pro 55 Roman" w:hAnsi="HelveticaNeueLT Pro 55 Roman"/>
        </w:rPr>
      </w:pPr>
    </w:p>
    <w:p w14:paraId="0B6E3815" w14:textId="77777777" w:rsidR="00593F45" w:rsidRPr="001474A6" w:rsidRDefault="00593F45" w:rsidP="00593F45">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1E6A3275" w14:textId="77777777" w:rsidR="00593F45" w:rsidRPr="001474A6" w:rsidRDefault="00593F45" w:rsidP="00593F45">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6B1E6826" w14:textId="77777777" w:rsidR="00593F45" w:rsidRPr="001474A6" w:rsidRDefault="00593F45" w:rsidP="00593F45">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4"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593F45" w:rsidRPr="001474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2D6D" w14:textId="77777777" w:rsidR="008D7A91" w:rsidRDefault="008D7A91" w:rsidP="00DE2009">
      <w:pPr>
        <w:spacing w:after="0" w:line="240" w:lineRule="auto"/>
      </w:pPr>
      <w:r>
        <w:separator/>
      </w:r>
    </w:p>
  </w:endnote>
  <w:endnote w:type="continuationSeparator" w:id="0">
    <w:p w14:paraId="35244EFA" w14:textId="77777777" w:rsidR="008D7A91" w:rsidRDefault="008D7A91"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5A3C31CC"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F477" w14:textId="77777777" w:rsidR="008D7A91" w:rsidRDefault="008D7A91" w:rsidP="00DE2009">
      <w:pPr>
        <w:spacing w:after="0" w:line="240" w:lineRule="auto"/>
      </w:pPr>
      <w:r>
        <w:separator/>
      </w:r>
    </w:p>
  </w:footnote>
  <w:footnote w:type="continuationSeparator" w:id="0">
    <w:p w14:paraId="01A6553B" w14:textId="77777777" w:rsidR="008D7A91" w:rsidRDefault="008D7A91"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Pr="005C17A2" w:rsidRDefault="00CB498E"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1A9E501" w14:textId="77777777" w:rsidR="00D71123" w:rsidRDefault="00CB498E"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112541DB" w:rsidR="00CB498E" w:rsidRPr="00D71123" w:rsidRDefault="002972E1"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Ballonfahren</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Glück ab gut Land!</w:t>
                            </w:r>
                            <w:r w:rsidR="00871CE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1922EE">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ganzjährig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1A9E501" w14:textId="77777777" w:rsidR="00D71123" w:rsidRDefault="00CB498E"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112541DB" w:rsidR="00CB498E" w:rsidRPr="00D71123" w:rsidRDefault="002972E1"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Ballonfahren</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Glück ab gut Land!</w:t>
                      </w:r>
                      <w:r w:rsidR="00871CE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1922EE">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ganzjährig</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0208"/>
    <w:rsid w:val="000630F3"/>
    <w:rsid w:val="00073B08"/>
    <w:rsid w:val="00093DA8"/>
    <w:rsid w:val="000C0918"/>
    <w:rsid w:val="000F2AA4"/>
    <w:rsid w:val="00104D4A"/>
    <w:rsid w:val="00136778"/>
    <w:rsid w:val="00143477"/>
    <w:rsid w:val="001474A6"/>
    <w:rsid w:val="00164F34"/>
    <w:rsid w:val="00166C85"/>
    <w:rsid w:val="001922EE"/>
    <w:rsid w:val="001A4839"/>
    <w:rsid w:val="001A4EE1"/>
    <w:rsid w:val="001F3D5C"/>
    <w:rsid w:val="0026339B"/>
    <w:rsid w:val="0028012C"/>
    <w:rsid w:val="0028293B"/>
    <w:rsid w:val="00287B9A"/>
    <w:rsid w:val="002972E1"/>
    <w:rsid w:val="002D5892"/>
    <w:rsid w:val="00300E47"/>
    <w:rsid w:val="00317F79"/>
    <w:rsid w:val="00356067"/>
    <w:rsid w:val="00360022"/>
    <w:rsid w:val="0039623B"/>
    <w:rsid w:val="00450B68"/>
    <w:rsid w:val="004C14F7"/>
    <w:rsid w:val="004C3C0A"/>
    <w:rsid w:val="004C7C49"/>
    <w:rsid w:val="004E2CE5"/>
    <w:rsid w:val="00556119"/>
    <w:rsid w:val="00564DD8"/>
    <w:rsid w:val="00593F45"/>
    <w:rsid w:val="005A1A81"/>
    <w:rsid w:val="005C17A2"/>
    <w:rsid w:val="005C434C"/>
    <w:rsid w:val="005C7D0A"/>
    <w:rsid w:val="005E16EF"/>
    <w:rsid w:val="005E18F2"/>
    <w:rsid w:val="0061659E"/>
    <w:rsid w:val="006756BF"/>
    <w:rsid w:val="006D2079"/>
    <w:rsid w:val="006E3F27"/>
    <w:rsid w:val="007021CF"/>
    <w:rsid w:val="007049D8"/>
    <w:rsid w:val="007222D9"/>
    <w:rsid w:val="00737858"/>
    <w:rsid w:val="007A0315"/>
    <w:rsid w:val="007B378F"/>
    <w:rsid w:val="007C5083"/>
    <w:rsid w:val="007C526F"/>
    <w:rsid w:val="007D0A4E"/>
    <w:rsid w:val="007E16D3"/>
    <w:rsid w:val="007F56FF"/>
    <w:rsid w:val="007F6BD6"/>
    <w:rsid w:val="00812EE1"/>
    <w:rsid w:val="0084024D"/>
    <w:rsid w:val="00845EEC"/>
    <w:rsid w:val="00871CEF"/>
    <w:rsid w:val="008D6B2C"/>
    <w:rsid w:val="008D7A91"/>
    <w:rsid w:val="008E03B9"/>
    <w:rsid w:val="008E5725"/>
    <w:rsid w:val="009142BA"/>
    <w:rsid w:val="00926A05"/>
    <w:rsid w:val="00931A53"/>
    <w:rsid w:val="009638DB"/>
    <w:rsid w:val="009652DC"/>
    <w:rsid w:val="009711FB"/>
    <w:rsid w:val="009A0911"/>
    <w:rsid w:val="009A0F97"/>
    <w:rsid w:val="009B53FC"/>
    <w:rsid w:val="009D4242"/>
    <w:rsid w:val="009F7C5B"/>
    <w:rsid w:val="00A039A7"/>
    <w:rsid w:val="00A1133F"/>
    <w:rsid w:val="00A22EF2"/>
    <w:rsid w:val="00A40285"/>
    <w:rsid w:val="00A44B37"/>
    <w:rsid w:val="00A65DE9"/>
    <w:rsid w:val="00A76C02"/>
    <w:rsid w:val="00A92B0F"/>
    <w:rsid w:val="00AD5CFE"/>
    <w:rsid w:val="00AE7315"/>
    <w:rsid w:val="00AF61B6"/>
    <w:rsid w:val="00B01C19"/>
    <w:rsid w:val="00B12424"/>
    <w:rsid w:val="00B13B65"/>
    <w:rsid w:val="00B255B6"/>
    <w:rsid w:val="00B4169C"/>
    <w:rsid w:val="00B6411C"/>
    <w:rsid w:val="00B90DDE"/>
    <w:rsid w:val="00BA3565"/>
    <w:rsid w:val="00BA476F"/>
    <w:rsid w:val="00BD2F29"/>
    <w:rsid w:val="00BE4E3B"/>
    <w:rsid w:val="00C06DA5"/>
    <w:rsid w:val="00C22FF8"/>
    <w:rsid w:val="00C445E2"/>
    <w:rsid w:val="00C67BC2"/>
    <w:rsid w:val="00C73E7B"/>
    <w:rsid w:val="00C907F7"/>
    <w:rsid w:val="00CB2C3B"/>
    <w:rsid w:val="00CB498E"/>
    <w:rsid w:val="00CE1AEB"/>
    <w:rsid w:val="00CE7BF6"/>
    <w:rsid w:val="00CF18BC"/>
    <w:rsid w:val="00D04A57"/>
    <w:rsid w:val="00D27934"/>
    <w:rsid w:val="00D27CD8"/>
    <w:rsid w:val="00D43076"/>
    <w:rsid w:val="00D526E0"/>
    <w:rsid w:val="00D53B63"/>
    <w:rsid w:val="00D71123"/>
    <w:rsid w:val="00D9729E"/>
    <w:rsid w:val="00DA392C"/>
    <w:rsid w:val="00DA5B8B"/>
    <w:rsid w:val="00DB1E27"/>
    <w:rsid w:val="00DC5224"/>
    <w:rsid w:val="00DE2009"/>
    <w:rsid w:val="00E238FB"/>
    <w:rsid w:val="00E24A46"/>
    <w:rsid w:val="00E25720"/>
    <w:rsid w:val="00E27E69"/>
    <w:rsid w:val="00E43151"/>
    <w:rsid w:val="00E972FD"/>
    <w:rsid w:val="00EA6D90"/>
    <w:rsid w:val="00EE16B7"/>
    <w:rsid w:val="00EE2151"/>
    <w:rsid w:val="00EE44A5"/>
    <w:rsid w:val="00EF4338"/>
    <w:rsid w:val="00F02E9D"/>
    <w:rsid w:val="00F13ED3"/>
    <w:rsid w:val="00F21BA5"/>
    <w:rsid w:val="00F32015"/>
    <w:rsid w:val="00F4710D"/>
    <w:rsid w:val="00F74347"/>
    <w:rsid w:val="00F82914"/>
    <w:rsid w:val="00FD7F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achensee-erlebnissho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hensee.com/erleben/sommerurlaub/ballonfahren-tirol-oesterreich/"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chensee.com/achensee-erlebnisshop/achensee-erlebnisse/achensee-ballonta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achensee.com" TargetMode="External"/><Relationship Id="rId4" Type="http://schemas.openxmlformats.org/officeDocument/2006/relationships/webSettings" Target="webSettings.xml"/><Relationship Id="rId9" Type="http://schemas.openxmlformats.org/officeDocument/2006/relationships/hyperlink" Target="mailto:info@achensee.com" TargetMode="External"/><Relationship Id="rId14" Type="http://schemas.openxmlformats.org/officeDocument/2006/relationships/hyperlink" Target="https://www.achense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4029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12</cp:revision>
  <cp:lastPrinted>2020-09-09T09:19:00Z</cp:lastPrinted>
  <dcterms:created xsi:type="dcterms:W3CDTF">2022-10-16T15:25:00Z</dcterms:created>
  <dcterms:modified xsi:type="dcterms:W3CDTF">2023-09-29T05:56:00Z</dcterms:modified>
</cp:coreProperties>
</file>